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12F95" w14:textId="0D07EC41" w:rsidR="00AD1E57" w:rsidRPr="00AD1E57" w:rsidRDefault="00AD1E57" w:rsidP="00AD1E57">
      <w:pPr>
        <w:autoSpaceDE w:val="0"/>
        <w:autoSpaceDN w:val="0"/>
        <w:adjustRightInd w:val="0"/>
        <w:jc w:val="right"/>
        <w:rPr>
          <w:rFonts w:ascii="HG丸ｺﾞｼｯｸM-PRO" w:eastAsia="HG丸ｺﾞｼｯｸM-PRO" w:cs="HG丸ｺﾞｼｯｸM-PRO"/>
          <w:kern w:val="0"/>
          <w:sz w:val="22"/>
        </w:rPr>
      </w:pPr>
      <w:r w:rsidRPr="00AD1E57">
        <w:rPr>
          <w:rFonts w:ascii="HG丸ｺﾞｼｯｸM-PRO" w:eastAsia="HG丸ｺﾞｼｯｸM-PRO" w:cs="HG丸ｺﾞｼｯｸM-PRO" w:hint="eastAsia"/>
          <w:kern w:val="0"/>
          <w:sz w:val="22"/>
        </w:rPr>
        <w:t>２０２５年</w:t>
      </w:r>
      <w:r w:rsidR="005A73B5">
        <w:rPr>
          <w:rFonts w:ascii="HG丸ｺﾞｼｯｸM-PRO" w:eastAsia="HG丸ｺﾞｼｯｸM-PRO" w:cs="HG丸ｺﾞｼｯｸM-PRO" w:hint="eastAsia"/>
          <w:kern w:val="0"/>
          <w:sz w:val="22"/>
        </w:rPr>
        <w:t>7</w:t>
      </w:r>
      <w:r w:rsidRPr="005A73B5">
        <w:rPr>
          <w:rFonts w:ascii="HG丸ｺﾞｼｯｸM-PRO" w:eastAsia="HG丸ｺﾞｼｯｸM-PRO" w:cs="HG丸ｺﾞｼｯｸM-PRO" w:hint="eastAsia"/>
          <w:kern w:val="0"/>
          <w:sz w:val="22"/>
        </w:rPr>
        <w:t>月</w:t>
      </w:r>
      <w:r w:rsidR="000452F8">
        <w:rPr>
          <w:rFonts w:ascii="HG丸ｺﾞｼｯｸM-PRO" w:eastAsia="HG丸ｺﾞｼｯｸM-PRO" w:cs="HG丸ｺﾞｼｯｸM-PRO" w:hint="eastAsia"/>
          <w:kern w:val="0"/>
          <w:sz w:val="22"/>
        </w:rPr>
        <w:t>２３日</w:t>
      </w:r>
    </w:p>
    <w:p w14:paraId="3C46601D" w14:textId="35A1EA83" w:rsidR="00974EFA" w:rsidRDefault="00974EFA" w:rsidP="00AD1E57">
      <w:pPr>
        <w:autoSpaceDE w:val="0"/>
        <w:autoSpaceDN w:val="0"/>
        <w:adjustRightInd w:val="0"/>
        <w:jc w:val="center"/>
        <w:rPr>
          <w:rFonts w:ascii="HG丸ｺﾞｼｯｸM-PRO" w:eastAsia="HG丸ｺﾞｼｯｸM-PRO" w:cs="HG丸ｺﾞｼｯｸM-PRO"/>
          <w:kern w:val="0"/>
          <w:sz w:val="24"/>
          <w:szCs w:val="24"/>
        </w:rPr>
      </w:pPr>
      <w:r w:rsidRPr="00E47EF4">
        <w:rPr>
          <w:rFonts w:ascii="HG丸ｺﾞｼｯｸM-PRO" w:eastAsia="HG丸ｺﾞｼｯｸM-PRO" w:cs="HG丸ｺﾞｼｯｸM-PRO" w:hint="eastAsia"/>
          <w:kern w:val="0"/>
          <w:sz w:val="24"/>
          <w:szCs w:val="24"/>
          <w:u w:val="thick"/>
        </w:rPr>
        <w:t>新潟</w:t>
      </w:r>
      <w:r w:rsidR="00AD1E57" w:rsidRPr="00E47EF4">
        <w:rPr>
          <w:rFonts w:ascii="HG丸ｺﾞｼｯｸM-PRO" w:eastAsia="HG丸ｺﾞｼｯｸM-PRO" w:cs="HG丸ｺﾞｼｯｸM-PRO" w:hint="eastAsia"/>
          <w:kern w:val="0"/>
          <w:sz w:val="24"/>
          <w:szCs w:val="24"/>
          <w:u w:val="thick"/>
        </w:rPr>
        <w:t>市バドミントン協会</w:t>
      </w:r>
      <w:r w:rsidRPr="00AD1E57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審判委員会からお知らせ</w:t>
      </w:r>
    </w:p>
    <w:p w14:paraId="1219E6A1" w14:textId="6C7D2487" w:rsidR="00E47EF4" w:rsidRPr="00AD1E57" w:rsidRDefault="00E47EF4" w:rsidP="00AD1E57">
      <w:pPr>
        <w:autoSpaceDE w:val="0"/>
        <w:autoSpaceDN w:val="0"/>
        <w:adjustRightInd w:val="0"/>
        <w:jc w:val="center"/>
        <w:rPr>
          <w:rFonts w:ascii="HG丸ｺﾞｼｯｸM-PRO" w:eastAsia="HG丸ｺﾞｼｯｸM-PRO" w:cs="HG丸ｺﾞｼｯｸM-PRO"/>
          <w:kern w:val="0"/>
          <w:sz w:val="24"/>
          <w:szCs w:val="24"/>
        </w:rPr>
      </w:pPr>
      <w:r w:rsidRPr="00E47EF4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（</w:t>
      </w:r>
      <w:r w:rsidRPr="00E47EF4">
        <w:rPr>
          <w:rFonts w:ascii="HG丸ｺﾞｼｯｸM-PRO" w:eastAsia="HG丸ｺﾞｼｯｸM-PRO" w:cs="HG丸ｺﾞｼｯｸM-PRO"/>
          <w:kern w:val="0"/>
          <w:sz w:val="24"/>
          <w:szCs w:val="24"/>
        </w:rPr>
        <w:t>2025/4/20付で名称が変更されました。新潟支部と同じです。）</w:t>
      </w:r>
    </w:p>
    <w:p w14:paraId="049B904D" w14:textId="77777777" w:rsidR="00AD1E57" w:rsidRDefault="00AD1E57" w:rsidP="00F1676F">
      <w:pPr>
        <w:autoSpaceDE w:val="0"/>
        <w:autoSpaceDN w:val="0"/>
        <w:adjustRightInd w:val="0"/>
        <w:ind w:left="502" w:hangingChars="200" w:hanging="502"/>
        <w:jc w:val="left"/>
        <w:rPr>
          <w:rFonts w:ascii="HG丸ｺﾞｼｯｸM-PRO" w:eastAsia="HG丸ｺﾞｼｯｸM-PRO" w:cs="HG丸ｺﾞｼｯｸM-PRO"/>
          <w:kern w:val="0"/>
          <w:sz w:val="22"/>
        </w:rPr>
      </w:pPr>
    </w:p>
    <w:p w14:paraId="674D8445" w14:textId="1FAE811A" w:rsidR="00C515FC" w:rsidRDefault="00C515FC" w:rsidP="00F1676F">
      <w:pPr>
        <w:autoSpaceDE w:val="0"/>
        <w:autoSpaceDN w:val="0"/>
        <w:adjustRightInd w:val="0"/>
        <w:ind w:left="502" w:hangingChars="200" w:hanging="502"/>
        <w:jc w:val="left"/>
        <w:rPr>
          <w:rFonts w:ascii="HG丸ｺﾞｼｯｸM-PRO" w:eastAsia="HG丸ｺﾞｼｯｸM-PRO" w:cs="HG丸ｺﾞｼｯｸM-PRO"/>
          <w:kern w:val="0"/>
          <w:sz w:val="22"/>
        </w:rPr>
      </w:pPr>
      <w:r>
        <w:rPr>
          <w:rFonts w:ascii="HG丸ｺﾞｼｯｸM-PRO" w:eastAsia="HG丸ｺﾞｼｯｸM-PRO" w:cs="HG丸ｺﾞｼｯｸM-PRO" w:hint="eastAsia"/>
          <w:kern w:val="0"/>
          <w:sz w:val="22"/>
        </w:rPr>
        <w:t>１　公認審判員資格更新の手続きを開始しました。</w:t>
      </w:r>
      <w:r w:rsidR="00E051C0">
        <w:rPr>
          <w:rFonts w:ascii="HG丸ｺﾞｼｯｸM-PRO" w:eastAsia="HG丸ｺﾞｼｯｸM-PRO" w:cs="HG丸ｺﾞｼｯｸM-PRO" w:hint="eastAsia"/>
          <w:kern w:val="0"/>
          <w:sz w:val="22"/>
        </w:rPr>
        <w:t>新潟支部バドミントン協会ＨＰをご覧いただき手続きください。</w:t>
      </w:r>
    </w:p>
    <w:p w14:paraId="7C409612" w14:textId="7B4DA0B1" w:rsidR="00F1676F" w:rsidRDefault="00F1676F" w:rsidP="00C515FC">
      <w:pPr>
        <w:autoSpaceDE w:val="0"/>
        <w:autoSpaceDN w:val="0"/>
        <w:adjustRightInd w:val="0"/>
        <w:ind w:firstLineChars="200" w:firstLine="502"/>
        <w:jc w:val="left"/>
        <w:rPr>
          <w:rFonts w:ascii="HG丸ｺﾞｼｯｸM-PRO" w:eastAsia="HG丸ｺﾞｼｯｸM-PRO" w:cs="HG丸ｺﾞｼｯｸM-PRO"/>
          <w:kern w:val="0"/>
          <w:sz w:val="22"/>
        </w:rPr>
      </w:pPr>
      <w:r>
        <w:rPr>
          <w:rFonts w:ascii="HG丸ｺﾞｼｯｸM-PRO" w:eastAsia="HG丸ｺﾞｼｯｸM-PRO" w:cs="HG丸ｺﾞｼｯｸM-PRO" w:hint="eastAsia"/>
          <w:kern w:val="0"/>
          <w:sz w:val="22"/>
        </w:rPr>
        <w:t>２０２４年度にて郵送での手続き案内は</w:t>
      </w:r>
      <w:r w:rsidR="000F3DB9">
        <w:rPr>
          <w:rFonts w:ascii="HG丸ｺﾞｼｯｸM-PRO" w:eastAsia="HG丸ｺﾞｼｯｸM-PRO" w:cs="HG丸ｺﾞｼｯｸM-PRO" w:hint="eastAsia"/>
          <w:kern w:val="0"/>
          <w:sz w:val="22"/>
        </w:rPr>
        <w:t>、全て</w:t>
      </w:r>
      <w:r>
        <w:rPr>
          <w:rFonts w:ascii="HG丸ｺﾞｼｯｸM-PRO" w:eastAsia="HG丸ｺﾞｼｯｸM-PRO" w:cs="HG丸ｺﾞｼｯｸM-PRO" w:hint="eastAsia"/>
          <w:kern w:val="0"/>
          <w:sz w:val="22"/>
        </w:rPr>
        <w:t>終了しま</w:t>
      </w:r>
      <w:r w:rsidR="00AD1E57">
        <w:rPr>
          <w:rFonts w:ascii="HG丸ｺﾞｼｯｸM-PRO" w:eastAsia="HG丸ｺﾞｼｯｸM-PRO" w:cs="HG丸ｺﾞｼｯｸM-PRO" w:hint="eastAsia"/>
          <w:kern w:val="0"/>
          <w:sz w:val="22"/>
        </w:rPr>
        <w:t>した</w:t>
      </w:r>
      <w:r>
        <w:rPr>
          <w:rFonts w:ascii="HG丸ｺﾞｼｯｸM-PRO" w:eastAsia="HG丸ｺﾞｼｯｸM-PRO" w:cs="HG丸ｺﾞｼｯｸM-PRO" w:hint="eastAsia"/>
          <w:kern w:val="0"/>
          <w:sz w:val="22"/>
        </w:rPr>
        <w:t>。</w:t>
      </w:r>
    </w:p>
    <w:p w14:paraId="23D833F8" w14:textId="77777777" w:rsidR="00C515FC" w:rsidRDefault="00C515FC" w:rsidP="00C515FC">
      <w:pPr>
        <w:autoSpaceDE w:val="0"/>
        <w:autoSpaceDN w:val="0"/>
        <w:adjustRightInd w:val="0"/>
        <w:ind w:firstLineChars="100" w:firstLine="251"/>
        <w:jc w:val="left"/>
        <w:rPr>
          <w:rFonts w:ascii="HG丸ｺﾞｼｯｸM-PRO" w:eastAsia="HG丸ｺﾞｼｯｸM-PRO" w:cs="HG丸ｺﾞｼｯｸM-PRO"/>
          <w:kern w:val="0"/>
          <w:sz w:val="22"/>
        </w:rPr>
      </w:pPr>
    </w:p>
    <w:p w14:paraId="384E6FF6" w14:textId="77777777" w:rsidR="00C515FC" w:rsidRDefault="00C515FC" w:rsidP="00C515FC">
      <w:pPr>
        <w:autoSpaceDE w:val="0"/>
        <w:autoSpaceDN w:val="0"/>
        <w:adjustRightInd w:val="0"/>
        <w:ind w:left="502" w:hangingChars="200" w:hanging="502"/>
        <w:jc w:val="left"/>
        <w:rPr>
          <w:rFonts w:ascii="HG丸ｺﾞｼｯｸM-PRO" w:eastAsia="HG丸ｺﾞｼｯｸM-PRO" w:cs="HG丸ｺﾞｼｯｸM-PRO"/>
          <w:kern w:val="0"/>
          <w:sz w:val="22"/>
        </w:rPr>
      </w:pPr>
      <w:r>
        <w:rPr>
          <w:rFonts w:ascii="HG丸ｺﾞｼｯｸM-PRO" w:eastAsia="HG丸ｺﾞｼｯｸM-PRO" w:cs="HG丸ｺﾞｼｯｸM-PRO" w:hint="eastAsia"/>
          <w:kern w:val="0"/>
          <w:sz w:val="22"/>
        </w:rPr>
        <w:t>２　２０２０年度から公認審判員資格の再取得制度ができましたので、〆切までに更新の申請連絡がなくても確認・催促をいたしませんので、お忘れないよう更新手続きを完了ください。</w:t>
      </w:r>
    </w:p>
    <w:p w14:paraId="3429F30E" w14:textId="77777777" w:rsidR="00C515FC" w:rsidRDefault="00C515FC" w:rsidP="00C515FC">
      <w:pPr>
        <w:autoSpaceDE w:val="0"/>
        <w:autoSpaceDN w:val="0"/>
        <w:adjustRightInd w:val="0"/>
        <w:ind w:firstLineChars="100" w:firstLine="251"/>
        <w:jc w:val="left"/>
        <w:rPr>
          <w:rFonts w:ascii="HG丸ｺﾞｼｯｸM-PRO" w:eastAsia="HG丸ｺﾞｼｯｸM-PRO" w:cs="HG丸ｺﾞｼｯｸM-PRO"/>
          <w:kern w:val="0"/>
          <w:sz w:val="22"/>
        </w:rPr>
      </w:pPr>
    </w:p>
    <w:p w14:paraId="5B7F3FBA" w14:textId="77777777" w:rsidR="00F1676F" w:rsidRDefault="00C515FC" w:rsidP="00C515FC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2"/>
        </w:rPr>
      </w:pPr>
      <w:r>
        <w:rPr>
          <w:rFonts w:ascii="HG丸ｺﾞｼｯｸM-PRO" w:eastAsia="HG丸ｺﾞｼｯｸM-PRO" w:cs="HG丸ｺﾞｼｯｸM-PRO" w:hint="eastAsia"/>
          <w:kern w:val="0"/>
          <w:sz w:val="22"/>
        </w:rPr>
        <w:t>３　公認審判員資格の再取得を希望される方は</w:t>
      </w:r>
      <w:r w:rsidR="00F1676F">
        <w:rPr>
          <w:rFonts w:ascii="HG丸ｺﾞｼｯｸM-PRO" w:eastAsia="HG丸ｺﾞｼｯｸM-PRO" w:cs="HG丸ｺﾞｼｯｸM-PRO" w:hint="eastAsia"/>
          <w:kern w:val="0"/>
          <w:sz w:val="22"/>
        </w:rPr>
        <w:t>、</w:t>
      </w:r>
      <w:r>
        <w:rPr>
          <w:rFonts w:ascii="HG丸ｺﾞｼｯｸM-PRO" w:eastAsia="HG丸ｺﾞｼｯｸM-PRO" w:cs="HG丸ｺﾞｼｯｸM-PRO" w:hint="eastAsia"/>
          <w:kern w:val="0"/>
          <w:sz w:val="22"/>
        </w:rPr>
        <w:t>審判委員会までお問い合わせ</w:t>
      </w:r>
      <w:proofErr w:type="gramStart"/>
      <w:r>
        <w:rPr>
          <w:rFonts w:ascii="HG丸ｺﾞｼｯｸM-PRO" w:eastAsia="HG丸ｺﾞｼｯｸM-PRO" w:cs="HG丸ｺﾞｼｯｸM-PRO" w:hint="eastAsia"/>
          <w:kern w:val="0"/>
          <w:sz w:val="22"/>
        </w:rPr>
        <w:t>くださ</w:t>
      </w:r>
      <w:proofErr w:type="gramEnd"/>
    </w:p>
    <w:p w14:paraId="485E2CE3" w14:textId="631298DD" w:rsidR="00C515FC" w:rsidRDefault="00C515FC" w:rsidP="00F1676F">
      <w:pPr>
        <w:autoSpaceDE w:val="0"/>
        <w:autoSpaceDN w:val="0"/>
        <w:adjustRightInd w:val="0"/>
        <w:ind w:firstLineChars="200" w:firstLine="502"/>
        <w:jc w:val="left"/>
      </w:pPr>
      <w:r>
        <w:rPr>
          <w:rFonts w:ascii="HG丸ｺﾞｼｯｸM-PRO" w:eastAsia="HG丸ｺﾞｼｯｸM-PRO" w:cs="HG丸ｺﾞｼｯｸM-PRO" w:hint="eastAsia"/>
          <w:kern w:val="0"/>
          <w:sz w:val="22"/>
        </w:rPr>
        <w:t>い。</w:t>
      </w:r>
    </w:p>
    <w:p w14:paraId="5367D544" w14:textId="77777777" w:rsidR="00BD095D" w:rsidRDefault="00BD095D" w:rsidP="00E0588F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2"/>
        </w:rPr>
      </w:pPr>
    </w:p>
    <w:p w14:paraId="5E6DDD32" w14:textId="1BD357C4" w:rsidR="00AB0101" w:rsidRDefault="00BD095D" w:rsidP="00BD095D">
      <w:pPr>
        <w:autoSpaceDE w:val="0"/>
        <w:autoSpaceDN w:val="0"/>
        <w:adjustRightInd w:val="0"/>
        <w:ind w:left="502" w:hangingChars="200" w:hanging="502"/>
        <w:jc w:val="left"/>
        <w:rPr>
          <w:rFonts w:ascii="HG丸ｺﾞｼｯｸM-PRO" w:eastAsia="HG丸ｺﾞｼｯｸM-PRO" w:cs="HG丸ｺﾞｼｯｸM-PRO"/>
          <w:kern w:val="0"/>
          <w:sz w:val="22"/>
        </w:rPr>
      </w:pPr>
      <w:r>
        <w:rPr>
          <w:rFonts w:ascii="HG丸ｺﾞｼｯｸM-PRO" w:eastAsia="HG丸ｺﾞｼｯｸM-PRO" w:cs="HG丸ｺﾞｼｯｸM-PRO" w:hint="eastAsia"/>
          <w:kern w:val="0"/>
          <w:sz w:val="22"/>
        </w:rPr>
        <w:t>４</w:t>
      </w:r>
      <w:r w:rsidR="00974EFA">
        <w:rPr>
          <w:rFonts w:ascii="HG丸ｺﾞｼｯｸM-PRO" w:eastAsia="HG丸ｺﾞｼｯｸM-PRO" w:cs="HG丸ｺﾞｼｯｸM-PRO" w:hint="eastAsia"/>
          <w:kern w:val="0"/>
          <w:sz w:val="22"/>
        </w:rPr>
        <w:t xml:space="preserve">　</w:t>
      </w:r>
      <w:r w:rsidR="00AB0101">
        <w:rPr>
          <w:rFonts w:ascii="HG丸ｺﾞｼｯｸM-PRO" w:eastAsia="HG丸ｺﾞｼｯｸM-PRO" w:cs="HG丸ｺﾞｼｯｸM-PRO" w:hint="eastAsia"/>
          <w:kern w:val="0"/>
          <w:sz w:val="22"/>
        </w:rPr>
        <w:t>更新手続きをされた方は、２０２０年度から審判手帳の発行がありませんので、デジタル会員証で、有効期間が変更されていることを、確認してください。</w:t>
      </w:r>
    </w:p>
    <w:p w14:paraId="039284AB" w14:textId="08C4D104" w:rsidR="00FA4CBB" w:rsidRDefault="00FA4CBB" w:rsidP="00BD095D">
      <w:pPr>
        <w:autoSpaceDE w:val="0"/>
        <w:autoSpaceDN w:val="0"/>
        <w:adjustRightInd w:val="0"/>
        <w:ind w:left="502" w:hangingChars="200" w:hanging="502"/>
        <w:jc w:val="left"/>
        <w:rPr>
          <w:rFonts w:ascii="HG丸ｺﾞｼｯｸM-PRO" w:eastAsia="HG丸ｺﾞｼｯｸM-PRO" w:cs="HG丸ｺﾞｼｯｸM-PRO"/>
          <w:kern w:val="0"/>
          <w:sz w:val="22"/>
        </w:rPr>
      </w:pPr>
      <w:r>
        <w:rPr>
          <w:rFonts w:ascii="HG丸ｺﾞｼｯｸM-PRO" w:eastAsia="HG丸ｺﾞｼｯｸM-PRO" w:cs="HG丸ｺﾞｼｯｸM-PRO" w:hint="eastAsia"/>
          <w:kern w:val="0"/>
          <w:sz w:val="22"/>
        </w:rPr>
        <w:t xml:space="preserve"> </w:t>
      </w:r>
      <w:r>
        <w:rPr>
          <w:rFonts w:ascii="HG丸ｺﾞｼｯｸM-PRO" w:eastAsia="HG丸ｺﾞｼｯｸM-PRO" w:cs="HG丸ｺﾞｼｯｸM-PRO"/>
          <w:kern w:val="0"/>
          <w:sz w:val="22"/>
        </w:rPr>
        <w:t xml:space="preserve">   </w:t>
      </w:r>
      <w:r>
        <w:rPr>
          <w:rFonts w:ascii="HG丸ｺﾞｼｯｸM-PRO" w:eastAsia="HG丸ｺﾞｼｯｸM-PRO" w:cs="HG丸ｺﾞｼｯｸM-PRO" w:hint="eastAsia"/>
          <w:kern w:val="0"/>
          <w:sz w:val="22"/>
        </w:rPr>
        <w:t>更新完了は、ＨＰでお知らせします。</w:t>
      </w:r>
    </w:p>
    <w:p w14:paraId="2CF19C34" w14:textId="77777777" w:rsidR="00E47EF4" w:rsidRDefault="00E47EF4" w:rsidP="00BD095D">
      <w:pPr>
        <w:autoSpaceDE w:val="0"/>
        <w:autoSpaceDN w:val="0"/>
        <w:adjustRightInd w:val="0"/>
        <w:ind w:left="502" w:hangingChars="200" w:hanging="502"/>
        <w:jc w:val="left"/>
        <w:rPr>
          <w:rFonts w:ascii="HG丸ｺﾞｼｯｸM-PRO" w:eastAsia="HG丸ｺﾞｼｯｸM-PRO" w:cs="HG丸ｺﾞｼｯｸM-PRO"/>
          <w:kern w:val="0"/>
          <w:sz w:val="22"/>
        </w:rPr>
      </w:pPr>
    </w:p>
    <w:p w14:paraId="23EB6F0F" w14:textId="281381D2" w:rsidR="00BD095D" w:rsidRPr="00BD095D" w:rsidRDefault="00BD095D" w:rsidP="00BD095D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b/>
          <w:bCs/>
          <w:kern w:val="0"/>
          <w:sz w:val="28"/>
          <w:szCs w:val="28"/>
          <w:bdr w:val="single" w:sz="4" w:space="0" w:color="auto"/>
        </w:rPr>
      </w:pPr>
      <w:r w:rsidRPr="00BD095D">
        <w:rPr>
          <w:rFonts w:ascii="HG丸ｺﾞｼｯｸM-PRO" w:eastAsia="HG丸ｺﾞｼｯｸM-PRO" w:cs="HG丸ｺﾞｼｯｸM-PRO" w:hint="eastAsia"/>
          <w:b/>
          <w:bCs/>
          <w:kern w:val="0"/>
          <w:sz w:val="28"/>
          <w:szCs w:val="28"/>
          <w:bdr w:val="single" w:sz="4" w:space="0" w:color="auto"/>
        </w:rPr>
        <w:t>更新手続きの際の注意事項</w:t>
      </w:r>
    </w:p>
    <w:p w14:paraId="04900E4A" w14:textId="3FD22038" w:rsidR="00E0588F" w:rsidRPr="00E0588F" w:rsidRDefault="00BD095D" w:rsidP="00230A1D">
      <w:pPr>
        <w:autoSpaceDE w:val="0"/>
        <w:autoSpaceDN w:val="0"/>
        <w:adjustRightInd w:val="0"/>
        <w:ind w:left="502" w:hangingChars="200" w:hanging="502"/>
        <w:jc w:val="left"/>
        <w:rPr>
          <w:rFonts w:ascii="HG丸ｺﾞｼｯｸM-PRO" w:eastAsia="HG丸ｺﾞｼｯｸM-PRO" w:cs="HG丸ｺﾞｼｯｸM-PRO"/>
          <w:kern w:val="0"/>
          <w:sz w:val="22"/>
        </w:rPr>
      </w:pPr>
      <w:r>
        <w:rPr>
          <w:rFonts w:ascii="HG丸ｺﾞｼｯｸM-PRO" w:eastAsia="HG丸ｺﾞｼｯｸM-PRO" w:cs="HG丸ｺﾞｼｯｸM-PRO" w:hint="eastAsia"/>
          <w:kern w:val="0"/>
          <w:sz w:val="22"/>
        </w:rPr>
        <w:t>１</w:t>
      </w:r>
      <w:r w:rsidR="00F1676F">
        <w:rPr>
          <w:rFonts w:ascii="HG丸ｺﾞｼｯｸM-PRO" w:eastAsia="HG丸ｺﾞｼｯｸM-PRO" w:cs="HG丸ｺﾞｼｯｸM-PRO" w:hint="eastAsia"/>
          <w:kern w:val="0"/>
          <w:sz w:val="22"/>
        </w:rPr>
        <w:t xml:space="preserve">　</w:t>
      </w:r>
      <w:r w:rsidR="00E0588F">
        <w:rPr>
          <w:rFonts w:ascii="HG丸ｺﾞｼｯｸM-PRO" w:eastAsia="HG丸ｺﾞｼｯｸM-PRO" w:cs="HG丸ｺﾞｼｯｸM-PRO" w:hint="eastAsia"/>
          <w:kern w:val="0"/>
          <w:sz w:val="22"/>
        </w:rPr>
        <w:t>【公認審判員資格の番号】と【日バ登録の会員番号】は、同じで、現在１０桁です。所属チームの代表に確認するか、デジタル会員証で必ず確認してくださ</w:t>
      </w:r>
      <w:r w:rsidR="00F1676F">
        <w:rPr>
          <w:rFonts w:ascii="HG丸ｺﾞｼｯｸM-PRO" w:eastAsia="HG丸ｺﾞｼｯｸM-PRO" w:cs="HG丸ｺﾞｼｯｸM-PRO" w:hint="eastAsia"/>
          <w:kern w:val="0"/>
          <w:sz w:val="22"/>
        </w:rPr>
        <w:t>い</w:t>
      </w:r>
      <w:r w:rsidR="00E0588F">
        <w:rPr>
          <w:rFonts w:ascii="HG丸ｺﾞｼｯｸM-PRO" w:eastAsia="HG丸ｺﾞｼｯｸM-PRO" w:cs="HG丸ｺﾞｼｯｸM-PRO" w:hint="eastAsia"/>
          <w:kern w:val="0"/>
          <w:sz w:val="22"/>
        </w:rPr>
        <w:t>。各チーム代表は、日バ登録の会員番号１０桁を必ず</w:t>
      </w:r>
      <w:r w:rsidR="003D5C72">
        <w:rPr>
          <w:rFonts w:ascii="HG丸ｺﾞｼｯｸM-PRO" w:eastAsia="HG丸ｺﾞｼｯｸM-PRO" w:cs="HG丸ｺﾞｼｯｸM-PRO" w:hint="eastAsia"/>
          <w:kern w:val="0"/>
          <w:sz w:val="22"/>
        </w:rPr>
        <w:t>自チームの会員に連絡し、周知してください。</w:t>
      </w:r>
    </w:p>
    <w:p w14:paraId="6134FFD0" w14:textId="77777777" w:rsidR="00E0588F" w:rsidRDefault="00E0588F" w:rsidP="00230A1D">
      <w:pPr>
        <w:autoSpaceDE w:val="0"/>
        <w:autoSpaceDN w:val="0"/>
        <w:adjustRightInd w:val="0"/>
        <w:ind w:left="502" w:hangingChars="200" w:hanging="502"/>
        <w:jc w:val="left"/>
        <w:rPr>
          <w:rFonts w:ascii="HG丸ｺﾞｼｯｸM-PRO" w:eastAsia="HG丸ｺﾞｼｯｸM-PRO" w:cs="HG丸ｺﾞｼｯｸM-PRO"/>
          <w:kern w:val="0"/>
          <w:sz w:val="22"/>
        </w:rPr>
      </w:pPr>
    </w:p>
    <w:p w14:paraId="3DCF2B6A" w14:textId="4E12CD33" w:rsidR="00E0588F" w:rsidRDefault="00BD095D" w:rsidP="00230A1D">
      <w:pPr>
        <w:autoSpaceDE w:val="0"/>
        <w:autoSpaceDN w:val="0"/>
        <w:adjustRightInd w:val="0"/>
        <w:ind w:left="502" w:hangingChars="200" w:hanging="502"/>
        <w:jc w:val="left"/>
        <w:rPr>
          <w:rFonts w:ascii="HG丸ｺﾞｼｯｸM-PRO" w:eastAsia="HG丸ｺﾞｼｯｸM-PRO" w:cs="HG丸ｺﾞｼｯｸM-PRO"/>
          <w:kern w:val="0"/>
          <w:sz w:val="22"/>
        </w:rPr>
      </w:pPr>
      <w:r>
        <w:rPr>
          <w:rFonts w:ascii="HG丸ｺﾞｼｯｸM-PRO" w:eastAsia="HG丸ｺﾞｼｯｸM-PRO" w:cs="HG丸ｺﾞｼｯｸM-PRO" w:hint="eastAsia"/>
          <w:kern w:val="0"/>
          <w:sz w:val="22"/>
        </w:rPr>
        <w:t>２</w:t>
      </w:r>
      <w:r w:rsidR="00974EFA">
        <w:rPr>
          <w:rFonts w:ascii="HG丸ｺﾞｼｯｸM-PRO" w:eastAsia="HG丸ｺﾞｼｯｸM-PRO" w:cs="HG丸ｺﾞｼｯｸM-PRO" w:hint="eastAsia"/>
          <w:kern w:val="0"/>
          <w:sz w:val="22"/>
        </w:rPr>
        <w:t xml:space="preserve">　</w:t>
      </w:r>
      <w:bookmarkStart w:id="0" w:name="_Hlk61565594"/>
      <w:r w:rsidR="003D5C72">
        <w:rPr>
          <w:rFonts w:ascii="HG丸ｺﾞｼｯｸM-PRO" w:eastAsia="HG丸ｺﾞｼｯｸM-PRO" w:cs="HG丸ｺﾞｼｯｸM-PRO" w:hint="eastAsia"/>
          <w:kern w:val="0"/>
          <w:sz w:val="22"/>
        </w:rPr>
        <w:t>【</w:t>
      </w:r>
      <w:r w:rsidR="00E0588F">
        <w:rPr>
          <w:rFonts w:ascii="HG丸ｺﾞｼｯｸM-PRO" w:eastAsia="HG丸ｺﾞｼｯｸM-PRO" w:cs="HG丸ｺﾞｼｯｸM-PRO" w:hint="eastAsia"/>
          <w:kern w:val="0"/>
          <w:sz w:val="22"/>
        </w:rPr>
        <w:t>公認審判員資格</w:t>
      </w:r>
      <w:r w:rsidR="003D5C72">
        <w:rPr>
          <w:rFonts w:ascii="HG丸ｺﾞｼｯｸM-PRO" w:eastAsia="HG丸ｺﾞｼｯｸM-PRO" w:cs="HG丸ｺﾞｼｯｸM-PRO" w:hint="eastAsia"/>
          <w:kern w:val="0"/>
          <w:sz w:val="22"/>
        </w:rPr>
        <w:t>】</w:t>
      </w:r>
      <w:r w:rsidR="00E0588F">
        <w:rPr>
          <w:rFonts w:ascii="HG丸ｺﾞｼｯｸM-PRO" w:eastAsia="HG丸ｺﾞｼｯｸM-PRO" w:cs="HG丸ｺﾞｼｯｸM-PRO" w:hint="eastAsia"/>
          <w:kern w:val="0"/>
          <w:sz w:val="22"/>
        </w:rPr>
        <w:t>と</w:t>
      </w:r>
      <w:r w:rsidR="003D5C72">
        <w:rPr>
          <w:rFonts w:ascii="HG丸ｺﾞｼｯｸM-PRO" w:eastAsia="HG丸ｺﾞｼｯｸM-PRO" w:cs="HG丸ｺﾞｼｯｸM-PRO" w:hint="eastAsia"/>
          <w:kern w:val="0"/>
          <w:sz w:val="22"/>
        </w:rPr>
        <w:t>【</w:t>
      </w:r>
      <w:r w:rsidR="00E0588F" w:rsidRPr="00E0588F">
        <w:rPr>
          <w:rFonts w:ascii="HG丸ｺﾞｼｯｸM-PRO" w:eastAsia="HG丸ｺﾞｼｯｸM-PRO" w:cs="HG丸ｺﾞｼｯｸM-PRO" w:hint="eastAsia"/>
          <w:kern w:val="0"/>
          <w:sz w:val="22"/>
        </w:rPr>
        <w:t>新潟支部審判講習会受講証明</w:t>
      </w:r>
      <w:r w:rsidR="00E0588F">
        <w:rPr>
          <w:rFonts w:ascii="HG丸ｺﾞｼｯｸM-PRO" w:eastAsia="HG丸ｺﾞｼｯｸM-PRO" w:cs="HG丸ｺﾞｼｯｸM-PRO" w:hint="eastAsia"/>
          <w:kern w:val="0"/>
          <w:sz w:val="22"/>
        </w:rPr>
        <w:t>書</w:t>
      </w:r>
      <w:r w:rsidR="003D5C72">
        <w:rPr>
          <w:rFonts w:ascii="HG丸ｺﾞｼｯｸM-PRO" w:eastAsia="HG丸ｺﾞｼｯｸM-PRO" w:cs="HG丸ｺﾞｼｯｸM-PRO" w:hint="eastAsia"/>
          <w:kern w:val="0"/>
          <w:sz w:val="22"/>
        </w:rPr>
        <w:t>】</w:t>
      </w:r>
      <w:r w:rsidR="00E0588F">
        <w:rPr>
          <w:rFonts w:ascii="HG丸ｺﾞｼｯｸM-PRO" w:eastAsia="HG丸ｺﾞｼｯｸM-PRO" w:cs="HG丸ｺﾞｼｯｸM-PRO" w:hint="eastAsia"/>
          <w:kern w:val="0"/>
          <w:sz w:val="22"/>
        </w:rPr>
        <w:t>の違い</w:t>
      </w:r>
      <w:bookmarkEnd w:id="0"/>
      <w:r w:rsidR="00E0588F">
        <w:rPr>
          <w:rFonts w:ascii="HG丸ｺﾞｼｯｸM-PRO" w:eastAsia="HG丸ｺﾞｼｯｸM-PRO" w:cs="HG丸ｺﾞｼｯｸM-PRO" w:hint="eastAsia"/>
          <w:kern w:val="0"/>
          <w:sz w:val="22"/>
        </w:rPr>
        <w:t>について</w:t>
      </w:r>
    </w:p>
    <w:p w14:paraId="3AC8189F" w14:textId="77777777" w:rsidR="00AB0101" w:rsidRDefault="003D5C72" w:rsidP="003D5C72">
      <w:pPr>
        <w:autoSpaceDE w:val="0"/>
        <w:autoSpaceDN w:val="0"/>
        <w:adjustRightInd w:val="0"/>
        <w:ind w:left="753" w:hangingChars="300" w:hanging="753"/>
        <w:jc w:val="left"/>
        <w:rPr>
          <w:rFonts w:ascii="HG丸ｺﾞｼｯｸM-PRO" w:eastAsia="HG丸ｺﾞｼｯｸM-PRO" w:cs="HG丸ｺﾞｼｯｸM-PRO"/>
          <w:kern w:val="0"/>
          <w:sz w:val="22"/>
        </w:rPr>
      </w:pPr>
      <w:r>
        <w:rPr>
          <w:rFonts w:ascii="HG丸ｺﾞｼｯｸM-PRO" w:eastAsia="HG丸ｺﾞｼｯｸM-PRO" w:cs="HG丸ｺﾞｼｯｸM-PRO" w:hint="eastAsia"/>
          <w:kern w:val="0"/>
          <w:sz w:val="22"/>
        </w:rPr>
        <w:t xml:space="preserve">　　○</w:t>
      </w:r>
      <w:r w:rsidRPr="003D5C72">
        <w:rPr>
          <w:rFonts w:ascii="HG丸ｺﾞｼｯｸM-PRO" w:eastAsia="HG丸ｺﾞｼｯｸM-PRO" w:cs="HG丸ｺﾞｼｯｸM-PRO" w:hint="eastAsia"/>
          <w:kern w:val="0"/>
          <w:sz w:val="22"/>
          <w:bdr w:val="single" w:sz="4" w:space="0" w:color="auto"/>
        </w:rPr>
        <w:t>公認審判員資格</w:t>
      </w:r>
      <w:r>
        <w:rPr>
          <w:rFonts w:ascii="HG丸ｺﾞｼｯｸM-PRO" w:eastAsia="HG丸ｺﾞｼｯｸM-PRO" w:cs="HG丸ｺﾞｼｯｸM-PRO" w:hint="eastAsia"/>
          <w:kern w:val="0"/>
          <w:sz w:val="22"/>
        </w:rPr>
        <w:t>は、検定会を受講し、筆記及び実技試験に合格して、得ることができます。１～３級・準3級があります。</w:t>
      </w:r>
    </w:p>
    <w:p w14:paraId="700B9283" w14:textId="3BC08B5D" w:rsidR="003D5C72" w:rsidRDefault="003D5C72" w:rsidP="00AB0101">
      <w:pPr>
        <w:autoSpaceDE w:val="0"/>
        <w:autoSpaceDN w:val="0"/>
        <w:adjustRightInd w:val="0"/>
        <w:ind w:leftChars="300" w:left="723"/>
        <w:jc w:val="left"/>
        <w:rPr>
          <w:rFonts w:ascii="HG丸ｺﾞｼｯｸM-PRO" w:eastAsia="HG丸ｺﾞｼｯｸM-PRO" w:cs="HG丸ｺﾞｼｯｸM-PRO"/>
          <w:kern w:val="0"/>
          <w:sz w:val="22"/>
        </w:rPr>
      </w:pPr>
      <w:r>
        <w:rPr>
          <w:rFonts w:ascii="HG丸ｺﾞｼｯｸM-PRO" w:eastAsia="HG丸ｺﾞｼｯｸM-PRO" w:cs="HG丸ｺﾞｼｯｸM-PRO" w:hint="eastAsia"/>
          <w:kern w:val="0"/>
          <w:sz w:val="22"/>
        </w:rPr>
        <w:t>日バが与える資格ですので、全国共通の資格で、日バ登録を毎年続けること</w:t>
      </w:r>
      <w:r w:rsidR="00F1676F">
        <w:rPr>
          <w:rFonts w:ascii="HG丸ｺﾞｼｯｸM-PRO" w:eastAsia="HG丸ｺﾞｼｯｸM-PRO" w:cs="HG丸ｺﾞｼｯｸM-PRO" w:hint="eastAsia"/>
          <w:kern w:val="0"/>
          <w:sz w:val="22"/>
        </w:rPr>
        <w:t>で</w:t>
      </w:r>
      <w:r>
        <w:rPr>
          <w:rFonts w:ascii="HG丸ｺﾞｼｯｸM-PRO" w:eastAsia="HG丸ｺﾞｼｯｸM-PRO" w:cs="HG丸ｺﾞｼｯｸM-PRO" w:hint="eastAsia"/>
          <w:kern w:val="0"/>
          <w:sz w:val="22"/>
        </w:rPr>
        <w:t>持ち続けられます。３～５年毎に更新手続きが必要です。</w:t>
      </w:r>
    </w:p>
    <w:p w14:paraId="34906629" w14:textId="77777777" w:rsidR="00AB0101" w:rsidRDefault="003D5C72" w:rsidP="003D5C72">
      <w:pPr>
        <w:autoSpaceDE w:val="0"/>
        <w:autoSpaceDN w:val="0"/>
        <w:adjustRightInd w:val="0"/>
        <w:ind w:left="753" w:hangingChars="300" w:hanging="753"/>
        <w:jc w:val="left"/>
        <w:rPr>
          <w:rFonts w:ascii="HG丸ｺﾞｼｯｸM-PRO" w:eastAsia="HG丸ｺﾞｼｯｸM-PRO" w:cs="HG丸ｺﾞｼｯｸM-PRO"/>
          <w:kern w:val="0"/>
          <w:sz w:val="22"/>
        </w:rPr>
      </w:pPr>
      <w:r>
        <w:rPr>
          <w:rFonts w:ascii="HG丸ｺﾞｼｯｸM-PRO" w:eastAsia="HG丸ｺﾞｼｯｸM-PRO" w:cs="HG丸ｺﾞｼｯｸM-PRO" w:hint="eastAsia"/>
          <w:kern w:val="0"/>
          <w:sz w:val="22"/>
        </w:rPr>
        <w:t xml:space="preserve">　　〇</w:t>
      </w:r>
      <w:r w:rsidRPr="00AB0101">
        <w:rPr>
          <w:rFonts w:ascii="HG丸ｺﾞｼｯｸM-PRO" w:eastAsia="HG丸ｺﾞｼｯｸM-PRO" w:cs="HG丸ｺﾞｼｯｸM-PRO" w:hint="eastAsia"/>
          <w:kern w:val="0"/>
          <w:sz w:val="22"/>
          <w:bdr w:val="single" w:sz="4" w:space="0" w:color="auto"/>
        </w:rPr>
        <w:t>新潟支部審判講習会受講証明書</w:t>
      </w:r>
      <w:r>
        <w:rPr>
          <w:rFonts w:ascii="HG丸ｺﾞｼｯｸM-PRO" w:eastAsia="HG丸ｺﾞｼｯｸM-PRO" w:cs="HG丸ｺﾞｼｯｸM-PRO" w:hint="eastAsia"/>
          <w:kern w:val="0"/>
          <w:sz w:val="22"/>
        </w:rPr>
        <w:t>は、新潟支部審判講習会を受講し、実技</w:t>
      </w:r>
      <w:r w:rsidR="00AB0101">
        <w:rPr>
          <w:rFonts w:ascii="HG丸ｺﾞｼｯｸM-PRO" w:eastAsia="HG丸ｺﾞｼｯｸM-PRO" w:cs="HG丸ｺﾞｼｯｸM-PRO" w:hint="eastAsia"/>
          <w:kern w:val="0"/>
          <w:sz w:val="22"/>
        </w:rPr>
        <w:t>練習をした後、新潟支部バドミントン協会審判委員会から発行されます。</w:t>
      </w:r>
    </w:p>
    <w:p w14:paraId="3E5354BF" w14:textId="6E570677" w:rsidR="00E63430" w:rsidRDefault="00AB0101" w:rsidP="00AB0101">
      <w:pPr>
        <w:autoSpaceDE w:val="0"/>
        <w:autoSpaceDN w:val="0"/>
        <w:adjustRightInd w:val="0"/>
        <w:ind w:leftChars="300" w:left="723"/>
        <w:jc w:val="left"/>
        <w:rPr>
          <w:rFonts w:ascii="HG丸ｺﾞｼｯｸM-PRO" w:eastAsia="HG丸ｺﾞｼｯｸM-PRO" w:cs="HG丸ｺﾞｼｯｸM-PRO"/>
          <w:kern w:val="0"/>
          <w:sz w:val="22"/>
        </w:rPr>
      </w:pPr>
      <w:r>
        <w:rPr>
          <w:rFonts w:ascii="HG丸ｺﾞｼｯｸM-PRO" w:eastAsia="HG丸ｺﾞｼｯｸM-PRO" w:cs="HG丸ｺﾞｼｯｸM-PRO" w:hint="eastAsia"/>
          <w:kern w:val="0"/>
          <w:sz w:val="22"/>
        </w:rPr>
        <w:t>新潟</w:t>
      </w:r>
      <w:r w:rsidR="00E63430">
        <w:rPr>
          <w:rFonts w:ascii="HG丸ｺﾞｼｯｸM-PRO" w:eastAsia="HG丸ｺﾞｼｯｸM-PRO" w:cs="HG丸ｺﾞｼｯｸM-PRO" w:hint="eastAsia"/>
          <w:kern w:val="0"/>
          <w:sz w:val="22"/>
        </w:rPr>
        <w:t>社</w:t>
      </w:r>
      <w:r>
        <w:rPr>
          <w:rFonts w:ascii="HG丸ｺﾞｼｯｸM-PRO" w:eastAsia="HG丸ｺﾞｼｯｸM-PRO" w:cs="HG丸ｺﾞｼｯｸM-PRO" w:hint="eastAsia"/>
          <w:kern w:val="0"/>
          <w:sz w:val="22"/>
        </w:rPr>
        <w:t>会人</w:t>
      </w:r>
      <w:r w:rsidR="00E63430">
        <w:rPr>
          <w:rFonts w:ascii="HG丸ｺﾞｼｯｸM-PRO" w:eastAsia="HG丸ｺﾞｼｯｸM-PRO" w:cs="HG丸ｺﾞｼｯｸM-PRO" w:hint="eastAsia"/>
          <w:kern w:val="0"/>
          <w:sz w:val="22"/>
        </w:rPr>
        <w:t>バドミントン</w:t>
      </w:r>
      <w:r>
        <w:rPr>
          <w:rFonts w:ascii="HG丸ｺﾞｼｯｸM-PRO" w:eastAsia="HG丸ｺﾞｼｯｸM-PRO" w:cs="HG丸ｺﾞｼｯｸM-PRO" w:hint="eastAsia"/>
          <w:kern w:val="0"/>
          <w:sz w:val="22"/>
        </w:rPr>
        <w:t>リーグ戦のみで、通用するもので、他の大会等では使用できません。</w:t>
      </w:r>
    </w:p>
    <w:p w14:paraId="74F7C4BD" w14:textId="28329001" w:rsidR="003D5C72" w:rsidRDefault="00E63430" w:rsidP="00AB0101">
      <w:pPr>
        <w:autoSpaceDE w:val="0"/>
        <w:autoSpaceDN w:val="0"/>
        <w:adjustRightInd w:val="0"/>
        <w:ind w:leftChars="300" w:left="723"/>
        <w:jc w:val="left"/>
        <w:rPr>
          <w:rFonts w:ascii="HG丸ｺﾞｼｯｸM-PRO" w:eastAsia="HG丸ｺﾞｼｯｸM-PRO" w:cs="HG丸ｺﾞｼｯｸM-PRO"/>
          <w:kern w:val="0"/>
          <w:sz w:val="22"/>
        </w:rPr>
      </w:pPr>
      <w:r>
        <w:rPr>
          <w:rFonts w:ascii="HG丸ｺﾞｼｯｸM-PRO" w:eastAsia="HG丸ｺﾞｼｯｸM-PRO" w:cs="HG丸ｺﾞｼｯｸM-PRO" w:hint="eastAsia"/>
          <w:kern w:val="0"/>
          <w:sz w:val="22"/>
        </w:rPr>
        <w:t>特に、年度</w:t>
      </w:r>
      <w:r w:rsidR="000540D2">
        <w:rPr>
          <w:rFonts w:ascii="HG丸ｺﾞｼｯｸM-PRO" w:eastAsia="HG丸ｺﾞｼｯｸM-PRO" w:cs="HG丸ｺﾞｼｯｸM-PRO" w:hint="eastAsia"/>
          <w:kern w:val="0"/>
          <w:sz w:val="22"/>
        </w:rPr>
        <w:t>ごとに</w:t>
      </w:r>
      <w:r>
        <w:rPr>
          <w:rFonts w:ascii="HG丸ｺﾞｼｯｸM-PRO" w:eastAsia="HG丸ｺﾞｼｯｸM-PRO" w:cs="HG丸ｺﾞｼｯｸM-PRO" w:hint="eastAsia"/>
          <w:kern w:val="0"/>
          <w:sz w:val="22"/>
        </w:rPr>
        <w:t>新潟社会人バドミントンリーグ戦の申込を行う際</w:t>
      </w:r>
      <w:r w:rsidR="000540D2">
        <w:rPr>
          <w:rFonts w:ascii="HG丸ｺﾞｼｯｸM-PRO" w:eastAsia="HG丸ｺﾞｼｯｸM-PRO" w:cs="HG丸ｺﾞｼｯｸM-PRO" w:hint="eastAsia"/>
          <w:kern w:val="0"/>
          <w:sz w:val="22"/>
        </w:rPr>
        <w:t>、</w:t>
      </w:r>
      <w:r>
        <w:rPr>
          <w:rFonts w:ascii="HG丸ｺﾞｼｯｸM-PRO" w:eastAsia="HG丸ｺﾞｼｯｸM-PRO" w:cs="HG丸ｺﾞｼｯｸM-PRO" w:hint="eastAsia"/>
          <w:kern w:val="0"/>
          <w:sz w:val="22"/>
        </w:rPr>
        <w:t>審判関係の資格等の記載</w:t>
      </w:r>
      <w:r w:rsidR="000540D2">
        <w:rPr>
          <w:rFonts w:ascii="HG丸ｺﾞｼｯｸM-PRO" w:eastAsia="HG丸ｺﾞｼｯｸM-PRO" w:cs="HG丸ｺﾞｼｯｸM-PRO" w:hint="eastAsia"/>
          <w:kern w:val="0"/>
          <w:sz w:val="22"/>
        </w:rPr>
        <w:t>ご注意ください。</w:t>
      </w:r>
      <w:r>
        <w:rPr>
          <w:rFonts w:ascii="HG丸ｺﾞｼｯｸM-PRO" w:eastAsia="HG丸ｺﾞｼｯｸM-PRO" w:cs="HG丸ｺﾞｼｯｸM-PRO" w:hint="eastAsia"/>
          <w:kern w:val="0"/>
          <w:sz w:val="22"/>
        </w:rPr>
        <w:t>チーム代表の方は、公認審判員資格と</w:t>
      </w:r>
      <w:r w:rsidRPr="00E0588F">
        <w:rPr>
          <w:rFonts w:ascii="HG丸ｺﾞｼｯｸM-PRO" w:eastAsia="HG丸ｺﾞｼｯｸM-PRO" w:cs="HG丸ｺﾞｼｯｸM-PRO" w:hint="eastAsia"/>
          <w:kern w:val="0"/>
          <w:sz w:val="22"/>
        </w:rPr>
        <w:t>新潟支部審判講習会受講証明</w:t>
      </w:r>
      <w:r>
        <w:rPr>
          <w:rFonts w:ascii="HG丸ｺﾞｼｯｸM-PRO" w:eastAsia="HG丸ｺﾞｼｯｸM-PRO" w:cs="HG丸ｺﾞｼｯｸM-PRO" w:hint="eastAsia"/>
          <w:kern w:val="0"/>
          <w:sz w:val="22"/>
        </w:rPr>
        <w:t>書の違いを確認して、ご記入ください。</w:t>
      </w:r>
      <w:r w:rsidR="00AD1E57">
        <w:rPr>
          <w:rFonts w:ascii="HG丸ｺﾞｼｯｸM-PRO" w:eastAsia="HG丸ｺﾞｼｯｸM-PRO" w:cs="HG丸ｺﾞｼｯｸM-PRO" w:hint="eastAsia"/>
          <w:kern w:val="0"/>
          <w:sz w:val="22"/>
        </w:rPr>
        <w:t>なお、公認</w:t>
      </w:r>
      <w:r w:rsidR="00BD095D">
        <w:rPr>
          <w:rFonts w:ascii="HG丸ｺﾞｼｯｸM-PRO" w:eastAsia="HG丸ｺﾞｼｯｸM-PRO" w:cs="HG丸ｺﾞｼｯｸM-PRO" w:hint="eastAsia"/>
          <w:kern w:val="0"/>
          <w:sz w:val="22"/>
        </w:rPr>
        <w:t>審判</w:t>
      </w:r>
      <w:r w:rsidR="00AD1E57">
        <w:rPr>
          <w:rFonts w:ascii="HG丸ｺﾞｼｯｸM-PRO" w:eastAsia="HG丸ｺﾞｼｯｸM-PRO" w:cs="HG丸ｺﾞｼｯｸM-PRO" w:hint="eastAsia"/>
          <w:kern w:val="0"/>
          <w:sz w:val="22"/>
        </w:rPr>
        <w:t>員</w:t>
      </w:r>
      <w:r w:rsidR="00BD095D">
        <w:rPr>
          <w:rFonts w:ascii="HG丸ｺﾞｼｯｸM-PRO" w:eastAsia="HG丸ｺﾞｼｯｸM-PRO" w:cs="HG丸ｺﾞｼｯｸM-PRO" w:hint="eastAsia"/>
          <w:kern w:val="0"/>
          <w:sz w:val="22"/>
        </w:rPr>
        <w:t>資格失効した方に</w:t>
      </w:r>
      <w:r w:rsidR="000540D2">
        <w:rPr>
          <w:rFonts w:ascii="HG丸ｺﾞｼｯｸM-PRO" w:eastAsia="HG丸ｺﾞｼｯｸM-PRO" w:cs="HG丸ｺﾞｼｯｸM-PRO" w:hint="eastAsia"/>
          <w:kern w:val="0"/>
          <w:sz w:val="22"/>
        </w:rPr>
        <w:t>ついて</w:t>
      </w:r>
      <w:r w:rsidR="00BD095D">
        <w:rPr>
          <w:rFonts w:ascii="HG丸ｺﾞｼｯｸM-PRO" w:eastAsia="HG丸ｺﾞｼｯｸM-PRO" w:cs="HG丸ｺﾞｼｯｸM-PRO" w:hint="eastAsia"/>
          <w:kern w:val="0"/>
          <w:sz w:val="22"/>
        </w:rPr>
        <w:t>も留意ください。</w:t>
      </w:r>
    </w:p>
    <w:p w14:paraId="5577FF70" w14:textId="2C91D1C8" w:rsidR="00E63430" w:rsidRDefault="00E63430" w:rsidP="00E63430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2"/>
        </w:rPr>
      </w:pPr>
    </w:p>
    <w:p w14:paraId="7129C364" w14:textId="38DE2DD2" w:rsidR="00E63430" w:rsidRDefault="00BD095D" w:rsidP="00E63430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2"/>
        </w:rPr>
      </w:pPr>
      <w:r>
        <w:rPr>
          <w:rFonts w:ascii="HG丸ｺﾞｼｯｸM-PRO" w:eastAsia="HG丸ｺﾞｼｯｸM-PRO" w:cs="HG丸ｺﾞｼｯｸM-PRO" w:hint="eastAsia"/>
          <w:kern w:val="0"/>
          <w:sz w:val="22"/>
        </w:rPr>
        <w:t>３</w:t>
      </w:r>
      <w:r w:rsidR="00E63430">
        <w:rPr>
          <w:rFonts w:ascii="HG丸ｺﾞｼｯｸM-PRO" w:eastAsia="HG丸ｺﾞｼｯｸM-PRO" w:cs="HG丸ｺﾞｼｯｸM-PRO" w:hint="eastAsia"/>
          <w:kern w:val="0"/>
          <w:sz w:val="22"/>
        </w:rPr>
        <w:t xml:space="preserve">　ご不明な点・ご質問は、審判委員会へお問い合わせください。</w:t>
      </w:r>
    </w:p>
    <w:p w14:paraId="312B1CDD" w14:textId="77777777" w:rsidR="00F1676F" w:rsidRDefault="00BB0079" w:rsidP="000540D2">
      <w:pPr>
        <w:autoSpaceDE w:val="0"/>
        <w:autoSpaceDN w:val="0"/>
        <w:adjustRightInd w:val="0"/>
        <w:ind w:firstLineChars="100" w:firstLine="251"/>
        <w:jc w:val="left"/>
        <w:rPr>
          <w:rFonts w:ascii="HG丸ｺﾞｼｯｸM-PRO" w:eastAsia="HG丸ｺﾞｼｯｸM-PRO" w:cs="HG丸ｺﾞｼｯｸM-PRO"/>
          <w:kern w:val="0"/>
          <w:sz w:val="22"/>
        </w:rPr>
      </w:pPr>
      <w:r>
        <w:rPr>
          <w:rFonts w:ascii="HG丸ｺﾞｼｯｸM-PRO" w:eastAsia="HG丸ｺﾞｼｯｸM-PRO" w:cs="HG丸ｺﾞｼｯｸM-PRO" w:hint="eastAsia"/>
          <w:kern w:val="0"/>
          <w:sz w:val="22"/>
        </w:rPr>
        <w:t xml:space="preserve">　</w:t>
      </w:r>
      <w:r w:rsidR="00BD095D">
        <w:rPr>
          <w:rFonts w:ascii="HG丸ｺﾞｼｯｸM-PRO" w:eastAsia="HG丸ｺﾞｼｯｸM-PRO" w:cs="HG丸ｺﾞｼｯｸM-PRO" w:hint="eastAsia"/>
          <w:kern w:val="0"/>
          <w:sz w:val="22"/>
        </w:rPr>
        <w:t xml:space="preserve">　</w:t>
      </w:r>
    </w:p>
    <w:p w14:paraId="666AD451" w14:textId="204A6305" w:rsidR="000540D2" w:rsidRDefault="00BB0079" w:rsidP="00F1676F">
      <w:pPr>
        <w:autoSpaceDE w:val="0"/>
        <w:autoSpaceDN w:val="0"/>
        <w:adjustRightInd w:val="0"/>
        <w:ind w:firstLineChars="200" w:firstLine="502"/>
        <w:jc w:val="left"/>
        <w:rPr>
          <w:rFonts w:ascii="HG丸ｺﾞｼｯｸM-PRO" w:eastAsia="HG丸ｺﾞｼｯｸM-PRO" w:cs="HG丸ｺﾞｼｯｸM-PRO"/>
          <w:kern w:val="0"/>
          <w:sz w:val="22"/>
        </w:rPr>
      </w:pPr>
      <w:r>
        <w:rPr>
          <w:rFonts w:ascii="HG丸ｺﾞｼｯｸM-PRO" w:eastAsia="HG丸ｺﾞｼｯｸM-PRO" w:cs="HG丸ｺﾞｼｯｸM-PRO" w:hint="eastAsia"/>
          <w:kern w:val="0"/>
          <w:sz w:val="22"/>
        </w:rPr>
        <w:t>新潟</w:t>
      </w:r>
      <w:r w:rsidR="00AD1E57">
        <w:rPr>
          <w:rFonts w:ascii="HG丸ｺﾞｼｯｸM-PRO" w:eastAsia="HG丸ｺﾞｼｯｸM-PRO" w:cs="HG丸ｺﾞｼｯｸM-PRO" w:hint="eastAsia"/>
          <w:kern w:val="0"/>
          <w:sz w:val="22"/>
        </w:rPr>
        <w:t>市バドミントン</w:t>
      </w:r>
      <w:r>
        <w:rPr>
          <w:rFonts w:ascii="HG丸ｺﾞｼｯｸM-PRO" w:eastAsia="HG丸ｺﾞｼｯｸM-PRO" w:cs="HG丸ｺﾞｼｯｸM-PRO" w:hint="eastAsia"/>
          <w:kern w:val="0"/>
          <w:sz w:val="22"/>
        </w:rPr>
        <w:t>協会審判委員長</w:t>
      </w:r>
      <w:r w:rsidR="00BD095D">
        <w:rPr>
          <w:rFonts w:ascii="HG丸ｺﾞｼｯｸM-PRO" w:eastAsia="HG丸ｺﾞｼｯｸM-PRO" w:cs="HG丸ｺﾞｼｯｸM-PRO" w:hint="eastAsia"/>
          <w:kern w:val="0"/>
          <w:sz w:val="22"/>
        </w:rPr>
        <w:t xml:space="preserve">　</w:t>
      </w:r>
      <w:r w:rsidR="00BF6CDB">
        <w:rPr>
          <w:rFonts w:ascii="HG丸ｺﾞｼｯｸM-PRO" w:eastAsia="HG丸ｺﾞｼｯｸM-PRO" w:cs="HG丸ｺﾞｼｯｸM-PRO" w:hint="eastAsia"/>
          <w:kern w:val="0"/>
          <w:sz w:val="22"/>
        </w:rPr>
        <w:t xml:space="preserve">髙松　</w:t>
      </w:r>
      <w:r>
        <w:rPr>
          <w:rFonts w:ascii="HG丸ｺﾞｼｯｸM-PRO" w:eastAsia="HG丸ｺﾞｼｯｸM-PRO" w:cs="HG丸ｺﾞｼｯｸM-PRO" w:hint="eastAsia"/>
          <w:kern w:val="0"/>
          <w:sz w:val="22"/>
        </w:rPr>
        <w:t>聡美</w:t>
      </w:r>
    </w:p>
    <w:p w14:paraId="479298AF" w14:textId="5DFF2386" w:rsidR="00F1676F" w:rsidRDefault="000540D2" w:rsidP="00F1676F">
      <w:pPr>
        <w:autoSpaceDE w:val="0"/>
        <w:autoSpaceDN w:val="0"/>
        <w:adjustRightInd w:val="0"/>
        <w:ind w:firstLineChars="100" w:firstLine="251"/>
        <w:jc w:val="left"/>
        <w:rPr>
          <w:rFonts w:ascii="HG丸ｺﾞｼｯｸM-PRO" w:eastAsia="HG丸ｺﾞｼｯｸM-PRO" w:cs="HG丸ｺﾞｼｯｸM-PRO"/>
          <w:kern w:val="0"/>
          <w:sz w:val="22"/>
        </w:rPr>
      </w:pPr>
      <w:r>
        <w:rPr>
          <w:rFonts w:ascii="HG丸ｺﾞｼｯｸM-PRO" w:eastAsia="HG丸ｺﾞｼｯｸM-PRO" w:cs="HG丸ｺﾞｼｯｸM-PRO" w:hint="eastAsia"/>
          <w:kern w:val="0"/>
          <w:sz w:val="22"/>
        </w:rPr>
        <w:t xml:space="preserve">　　　　　　　　　　　　</w:t>
      </w:r>
      <w:r w:rsidR="00F1676F">
        <w:rPr>
          <w:rFonts w:ascii="HG丸ｺﾞｼｯｸM-PRO" w:eastAsia="HG丸ｺﾞｼｯｸM-PRO" w:cs="HG丸ｺﾞｼｯｸM-PRO" w:hint="eastAsia"/>
          <w:kern w:val="0"/>
          <w:sz w:val="22"/>
        </w:rPr>
        <w:t xml:space="preserve">　</w:t>
      </w:r>
      <w:r w:rsidR="00BB0079">
        <w:rPr>
          <w:rFonts w:ascii="HG丸ｺﾞｼｯｸM-PRO" w:eastAsia="HG丸ｺﾞｼｯｸM-PRO" w:cs="HG丸ｺﾞｼｯｸM-PRO" w:hint="eastAsia"/>
          <w:kern w:val="0"/>
          <w:sz w:val="22"/>
        </w:rPr>
        <w:t>問い合わせ先</w:t>
      </w:r>
      <w:r w:rsidR="00BD095D">
        <w:rPr>
          <w:rFonts w:ascii="HG丸ｺﾞｼｯｸM-PRO" w:eastAsia="HG丸ｺﾞｼｯｸM-PRO" w:cs="HG丸ｺﾞｼｯｸM-PRO" w:hint="eastAsia"/>
          <w:kern w:val="0"/>
          <w:sz w:val="22"/>
        </w:rPr>
        <w:t xml:space="preserve">　携帯　</w:t>
      </w:r>
      <w:r w:rsidR="00BB0079">
        <w:rPr>
          <w:rFonts w:ascii="HG丸ｺﾞｼｯｸM-PRO" w:eastAsia="HG丸ｺﾞｼｯｸM-PRO" w:cs="HG丸ｺﾞｼｯｸM-PRO" w:hint="eastAsia"/>
          <w:kern w:val="0"/>
          <w:sz w:val="22"/>
        </w:rPr>
        <w:t>090-8940-0571</w:t>
      </w:r>
      <w:r w:rsidR="00BD095D">
        <w:rPr>
          <w:rFonts w:ascii="HG丸ｺﾞｼｯｸM-PRO" w:eastAsia="HG丸ｺﾞｼｯｸM-PRO" w:cs="HG丸ｺﾞｼｯｸM-PRO" w:hint="eastAsia"/>
          <w:kern w:val="0"/>
          <w:sz w:val="22"/>
        </w:rPr>
        <w:t xml:space="preserve">　</w:t>
      </w:r>
    </w:p>
    <w:p w14:paraId="3DEB6842" w14:textId="7FF72459" w:rsidR="00BD095D" w:rsidRDefault="00BD095D" w:rsidP="00582AB6">
      <w:pPr>
        <w:autoSpaceDE w:val="0"/>
        <w:autoSpaceDN w:val="0"/>
        <w:adjustRightInd w:val="0"/>
        <w:ind w:firstLineChars="1400" w:firstLine="3513"/>
        <w:jc w:val="left"/>
        <w:rPr>
          <w:rFonts w:ascii="HG丸ｺﾞｼｯｸM-PRO" w:eastAsia="HG丸ｺﾞｼｯｸM-PRO" w:cs="HG丸ｺﾞｼｯｸM-PRO"/>
          <w:kern w:val="0"/>
          <w:sz w:val="22"/>
        </w:rPr>
      </w:pPr>
      <w:r w:rsidRPr="00BD095D">
        <w:rPr>
          <w:rFonts w:ascii="HG丸ｺﾞｼｯｸM-PRO" w:eastAsia="HG丸ｺﾞｼｯｸM-PRO" w:cs="HG丸ｺﾞｼｯｸM-PRO" w:hint="eastAsia"/>
          <w:kern w:val="0"/>
          <w:sz w:val="22"/>
        </w:rPr>
        <w:t>PCメルアド</w:t>
      </w:r>
      <w:r w:rsidRPr="00BD095D">
        <w:rPr>
          <w:rFonts w:ascii="HG丸ｺﾞｼｯｸM-PRO" w:eastAsia="HG丸ｺﾞｼｯｸM-PRO" w:cs="HG丸ｺﾞｼｯｸM-PRO" w:hint="eastAsia"/>
          <w:kern w:val="0"/>
          <w:sz w:val="22"/>
        </w:rPr>
        <w:t>  </w:t>
      </w:r>
      <w:r w:rsidRPr="00BD095D">
        <w:rPr>
          <w:rFonts w:ascii="HG丸ｺﾞｼｯｸM-PRO" w:eastAsia="HG丸ｺﾞｼｯｸM-PRO" w:cs="HG丸ｺﾞｼｯｸM-PRO" w:hint="eastAsia"/>
          <w:kern w:val="0"/>
          <w:sz w:val="22"/>
        </w:rPr>
        <w:t xml:space="preserve"> </w:t>
      </w:r>
      <w:hyperlink r:id="rId4" w:history="1">
        <w:r w:rsidRPr="00BD095D">
          <w:rPr>
            <w:rStyle w:val="a3"/>
            <w:rFonts w:ascii="HG丸ｺﾞｼｯｸM-PRO" w:eastAsia="HG丸ｺﾞｼｯｸM-PRO" w:cs="HG丸ｺﾞｼｯｸM-PRO" w:hint="eastAsia"/>
            <w:kern w:val="0"/>
            <w:sz w:val="22"/>
          </w:rPr>
          <w:t>nsbdas@skyblue.ocn.ne.jp</w:t>
        </w:r>
      </w:hyperlink>
      <w:r w:rsidR="00FA4CBB">
        <w:rPr>
          <w:rFonts w:ascii="HG丸ｺﾞｼｯｸM-PRO" w:eastAsia="HG丸ｺﾞｼｯｸM-PRO" w:cs="HG丸ｺﾞｼｯｸM-PRO" w:hint="eastAsia"/>
          <w:kern w:val="0"/>
          <w:sz w:val="22"/>
        </w:rPr>
        <w:t xml:space="preserve">　</w:t>
      </w:r>
    </w:p>
    <w:sectPr w:rsidR="00BD095D" w:rsidSect="00E47EF4">
      <w:pgSz w:w="11906" w:h="16838" w:code="9"/>
      <w:pgMar w:top="1021" w:right="1134" w:bottom="1021" w:left="1134" w:header="851" w:footer="992" w:gutter="0"/>
      <w:cols w:space="425"/>
      <w:docGrid w:type="linesAndChars" w:linePitch="295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41"/>
  <w:drawingGridVerticalSpacing w:val="29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EFA"/>
    <w:rsid w:val="000334FF"/>
    <w:rsid w:val="000452F8"/>
    <w:rsid w:val="000540D2"/>
    <w:rsid w:val="000F3DB9"/>
    <w:rsid w:val="00165AED"/>
    <w:rsid w:val="0019250E"/>
    <w:rsid w:val="001A305F"/>
    <w:rsid w:val="00221C05"/>
    <w:rsid w:val="00230A1D"/>
    <w:rsid w:val="00287EB8"/>
    <w:rsid w:val="00303D0C"/>
    <w:rsid w:val="00316E2D"/>
    <w:rsid w:val="003970CE"/>
    <w:rsid w:val="003D5C72"/>
    <w:rsid w:val="00467D21"/>
    <w:rsid w:val="0055193A"/>
    <w:rsid w:val="00582AB6"/>
    <w:rsid w:val="005A73B5"/>
    <w:rsid w:val="005D2877"/>
    <w:rsid w:val="00601935"/>
    <w:rsid w:val="00662B21"/>
    <w:rsid w:val="006B6C9F"/>
    <w:rsid w:val="00823A27"/>
    <w:rsid w:val="0087374A"/>
    <w:rsid w:val="00895276"/>
    <w:rsid w:val="009159D9"/>
    <w:rsid w:val="0097254F"/>
    <w:rsid w:val="00974EFA"/>
    <w:rsid w:val="009D6D41"/>
    <w:rsid w:val="00A2626B"/>
    <w:rsid w:val="00AB0101"/>
    <w:rsid w:val="00AD1E57"/>
    <w:rsid w:val="00BB0079"/>
    <w:rsid w:val="00BD095D"/>
    <w:rsid w:val="00BF6CDB"/>
    <w:rsid w:val="00C515FC"/>
    <w:rsid w:val="00C55E55"/>
    <w:rsid w:val="00C9445C"/>
    <w:rsid w:val="00D059B6"/>
    <w:rsid w:val="00DB2FC7"/>
    <w:rsid w:val="00DC2B46"/>
    <w:rsid w:val="00E051C0"/>
    <w:rsid w:val="00E0588F"/>
    <w:rsid w:val="00E47EF4"/>
    <w:rsid w:val="00E63430"/>
    <w:rsid w:val="00F1676F"/>
    <w:rsid w:val="00F40197"/>
    <w:rsid w:val="00F42944"/>
    <w:rsid w:val="00FA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E69950"/>
  <w15:chartTrackingRefBased/>
  <w15:docId w15:val="{9C0244AD-5E21-43A4-A962-695552F9B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9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095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D09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sbdas@skyblue.ocn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takamatsu tetsuya</dc:creator>
  <cp:keywords/>
  <dc:description/>
  <cp:lastModifiedBy>tetsuya takamatsu</cp:lastModifiedBy>
  <cp:revision>21</cp:revision>
  <dcterms:created xsi:type="dcterms:W3CDTF">2021-01-15T07:12:00Z</dcterms:created>
  <dcterms:modified xsi:type="dcterms:W3CDTF">2025-07-22T06:14:00Z</dcterms:modified>
</cp:coreProperties>
</file>